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E5D3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Van: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b/>
          <w:sz w:val="22"/>
          <w:szCs w:val="22"/>
        </w:rPr>
        <w:t>INVULLEN</w:t>
      </w:r>
      <w:r w:rsidRPr="00510F5F">
        <w:rPr>
          <w:rFonts w:ascii="Verdana" w:hAnsi="Verdana"/>
          <w:b/>
          <w:sz w:val="22"/>
          <w:szCs w:val="22"/>
        </w:rPr>
        <w:t>:</w:t>
      </w:r>
      <w:r w:rsidRPr="00F60E9B">
        <w:rPr>
          <w:rFonts w:ascii="Verdana" w:hAnsi="Verdana"/>
          <w:sz w:val="22"/>
          <w:szCs w:val="22"/>
        </w:rPr>
        <w:t xml:space="preserve"> Naam</w:t>
      </w:r>
    </w:p>
    <w:p w14:paraId="18108D52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  <w:t>Adres</w:t>
      </w:r>
    </w:p>
    <w:p w14:paraId="4E0A4912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</w:p>
    <w:p w14:paraId="7BA21FE9" w14:textId="77777777" w:rsidR="00473F00" w:rsidRDefault="00473F00" w:rsidP="00473F00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Aan</w:t>
      </w:r>
      <w:r>
        <w:rPr>
          <w:rFonts w:ascii="Verdana" w:hAnsi="Verdana"/>
          <w:sz w:val="22"/>
          <w:szCs w:val="22"/>
        </w:rPr>
        <w:t>:</w:t>
      </w:r>
      <w:r w:rsidRPr="00F60E9B">
        <w:rPr>
          <w:rFonts w:ascii="Verdana" w:hAnsi="Verdana"/>
          <w:sz w:val="22"/>
          <w:szCs w:val="22"/>
        </w:rPr>
        <w:t xml:space="preserve"> 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>
        <w:rPr>
          <w:rFonts w:ascii="Verdana" w:hAnsi="Verdana"/>
          <w:sz w:val="22"/>
          <w:szCs w:val="22"/>
        </w:rPr>
        <w:t>Naam/namen ouder(s) met gezag</w:t>
      </w:r>
    </w:p>
    <w:p w14:paraId="15AF2ED3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Adres</w:t>
      </w:r>
    </w:p>
    <w:p w14:paraId="7CA40DD2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</w:p>
    <w:p w14:paraId="3CB321D5" w14:textId="77777777" w:rsidR="00473F00" w:rsidRPr="008E66D0" w:rsidRDefault="00473F00" w:rsidP="00473F00">
      <w:pPr>
        <w:rPr>
          <w:rFonts w:ascii="Verdana" w:hAnsi="Verdana"/>
          <w:b/>
          <w:color w:val="BFBFBF"/>
          <w:sz w:val="22"/>
          <w:szCs w:val="22"/>
        </w:rPr>
      </w:pPr>
      <w:r w:rsidRPr="008E66D0">
        <w:rPr>
          <w:rFonts w:ascii="Verdana" w:hAnsi="Verdana"/>
          <w:b/>
          <w:color w:val="BFBFBF"/>
          <w:sz w:val="22"/>
          <w:szCs w:val="22"/>
        </w:rPr>
        <w:tab/>
      </w:r>
      <w:r w:rsidRPr="008E66D0">
        <w:rPr>
          <w:rFonts w:ascii="Verdana" w:hAnsi="Verdana"/>
          <w:b/>
          <w:color w:val="BFBFBF"/>
          <w:sz w:val="22"/>
          <w:szCs w:val="22"/>
        </w:rPr>
        <w:tab/>
      </w:r>
      <w:r w:rsidRPr="008E66D0">
        <w:rPr>
          <w:rFonts w:ascii="Verdana" w:hAnsi="Verdana"/>
          <w:b/>
          <w:color w:val="BFBFBF"/>
          <w:sz w:val="22"/>
          <w:szCs w:val="22"/>
        </w:rPr>
        <w:tab/>
        <w:t>PER AANGETEKENDE POST VERSTUREN</w:t>
      </w:r>
    </w:p>
    <w:p w14:paraId="3F25BBA0" w14:textId="77777777" w:rsidR="00473F00" w:rsidRPr="00F60E9B" w:rsidRDefault="00473F00" w:rsidP="00473F00">
      <w:pPr>
        <w:rPr>
          <w:rFonts w:ascii="Verdana" w:hAnsi="Verdana" w:cs="Arial"/>
          <w:color w:val="000000"/>
          <w:sz w:val="22"/>
          <w:szCs w:val="22"/>
        </w:rPr>
      </w:pPr>
    </w:p>
    <w:p w14:paraId="259BBB66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Datum: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b/>
          <w:sz w:val="22"/>
          <w:szCs w:val="22"/>
        </w:rPr>
        <w:t>INVULLEN</w:t>
      </w:r>
    </w:p>
    <w:p w14:paraId="6270FC76" w14:textId="77777777" w:rsidR="00473F00" w:rsidRPr="00F60E9B" w:rsidRDefault="00473F00" w:rsidP="00473F00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Betreft: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  <w:t>Blokkaderecht</w:t>
      </w:r>
    </w:p>
    <w:p w14:paraId="239234DA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3B025DF2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64DAE314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Geachte mevrouw en/of mijnheer (</w:t>
      </w:r>
      <w:r w:rsidRPr="005641E5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5641E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5641E5">
        <w:rPr>
          <w:rFonts w:ascii="Verdana" w:hAnsi="Verdana"/>
          <w:sz w:val="22"/>
          <w:szCs w:val="22"/>
        </w:rPr>
        <w:t>aam ouder(s) met gezag),</w:t>
      </w:r>
    </w:p>
    <w:p w14:paraId="3C46721F" w14:textId="77777777" w:rsidR="00473F00" w:rsidRPr="0084066F" w:rsidRDefault="00473F00" w:rsidP="00473F00">
      <w:pPr>
        <w:rPr>
          <w:rFonts w:ascii="Verdana" w:hAnsi="Verdana"/>
          <w:b/>
          <w:color w:val="BFBFBF"/>
          <w:sz w:val="22"/>
          <w:szCs w:val="22"/>
        </w:rPr>
      </w:pPr>
      <w:r>
        <w:rPr>
          <w:rFonts w:ascii="Verdana" w:hAnsi="Verdana"/>
          <w:b/>
          <w:color w:val="BFBFBF"/>
          <w:sz w:val="22"/>
          <w:szCs w:val="22"/>
        </w:rPr>
        <w:t>OF:</w:t>
      </w:r>
    </w:p>
    <w:p w14:paraId="7594F2C3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Pr="005641E5">
        <w:rPr>
          <w:rFonts w:ascii="Verdana" w:hAnsi="Verdana"/>
          <w:sz w:val="22"/>
          <w:szCs w:val="22"/>
        </w:rPr>
        <w:t>este (</w:t>
      </w:r>
      <w:r w:rsidRPr="005641E5">
        <w:rPr>
          <w:rFonts w:ascii="Verdana" w:hAnsi="Verdana"/>
          <w:b/>
          <w:sz w:val="22"/>
          <w:szCs w:val="22"/>
        </w:rPr>
        <w:t>INVULLEN</w:t>
      </w:r>
      <w:r w:rsidRPr="008E5A76">
        <w:rPr>
          <w:rFonts w:ascii="Verdana" w:hAnsi="Verdana"/>
          <w:b/>
          <w:sz w:val="22"/>
          <w:szCs w:val="22"/>
        </w:rPr>
        <w:t>:</w:t>
      </w:r>
      <w:r w:rsidRPr="005641E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5641E5">
        <w:rPr>
          <w:rFonts w:ascii="Verdana" w:hAnsi="Verdana"/>
          <w:sz w:val="22"/>
          <w:szCs w:val="22"/>
        </w:rPr>
        <w:t>aam ouder(s) met gezag</w:t>
      </w:r>
      <w:r>
        <w:rPr>
          <w:rFonts w:ascii="Verdana" w:hAnsi="Verdana"/>
          <w:sz w:val="22"/>
          <w:szCs w:val="22"/>
        </w:rPr>
        <w:t>),</w:t>
      </w:r>
    </w:p>
    <w:p w14:paraId="6E322B6E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15B92043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Sinds (</w:t>
      </w:r>
      <w:r w:rsidRPr="005641E5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5641E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</w:t>
      </w:r>
      <w:r w:rsidRPr="005641E5">
        <w:rPr>
          <w:rFonts w:ascii="Verdana" w:hAnsi="Verdana"/>
          <w:sz w:val="22"/>
          <w:szCs w:val="22"/>
        </w:rPr>
        <w:t>atum) woont (</w:t>
      </w:r>
      <w:r w:rsidRPr="005641E5">
        <w:rPr>
          <w:rFonts w:ascii="Verdana" w:hAnsi="Verdana"/>
          <w:b/>
          <w:sz w:val="22"/>
          <w:szCs w:val="22"/>
        </w:rPr>
        <w:t>INVULLEN:</w:t>
      </w:r>
      <w:r w:rsidRPr="005641E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5641E5">
        <w:rPr>
          <w:rFonts w:ascii="Verdana" w:hAnsi="Verdana"/>
          <w:sz w:val="22"/>
          <w:szCs w:val="22"/>
        </w:rPr>
        <w:t>aam pleegkind) in ons gezin. (</w:t>
      </w:r>
      <w:r w:rsidRPr="005641E5">
        <w:rPr>
          <w:rFonts w:ascii="Verdana" w:hAnsi="Verdana"/>
          <w:b/>
          <w:sz w:val="22"/>
          <w:szCs w:val="22"/>
        </w:rPr>
        <w:t>INVULLEN:</w:t>
      </w:r>
      <w:r w:rsidRPr="005641E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5641E5">
        <w:rPr>
          <w:rFonts w:ascii="Verdana" w:hAnsi="Verdana"/>
          <w:sz w:val="22"/>
          <w:szCs w:val="22"/>
        </w:rPr>
        <w:t xml:space="preserve">aam pleegkind) is met uw instemming </w:t>
      </w:r>
      <w:r>
        <w:rPr>
          <w:rFonts w:ascii="Verdana" w:hAnsi="Verdana"/>
          <w:sz w:val="22"/>
          <w:szCs w:val="22"/>
        </w:rPr>
        <w:t xml:space="preserve">als ouder(s) met gezag </w:t>
      </w:r>
      <w:r w:rsidRPr="005641E5">
        <w:rPr>
          <w:rFonts w:ascii="Verdana" w:hAnsi="Verdana"/>
          <w:sz w:val="22"/>
          <w:szCs w:val="22"/>
        </w:rPr>
        <w:t>door ons verzorgd en opgevoed.</w:t>
      </w:r>
    </w:p>
    <w:p w14:paraId="7A176335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6E45E349" w14:textId="77777777" w:rsidR="00473F00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 xml:space="preserve">Op </w:t>
      </w:r>
      <w:r>
        <w:rPr>
          <w:rFonts w:ascii="Verdana" w:hAnsi="Verdana"/>
          <w:sz w:val="22"/>
          <w:szCs w:val="22"/>
        </w:rPr>
        <w:t>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8E5A76">
        <w:rPr>
          <w:rFonts w:ascii="Verdana" w:hAnsi="Verdana"/>
          <w:sz w:val="22"/>
          <w:szCs w:val="22"/>
        </w:rPr>
        <w:t>datum</w:t>
      </w:r>
      <w:r>
        <w:rPr>
          <w:rFonts w:ascii="Verdana" w:hAnsi="Verdana"/>
          <w:sz w:val="22"/>
          <w:szCs w:val="22"/>
        </w:rPr>
        <w:t>)</w:t>
      </w:r>
      <w:r w:rsidRPr="005641E5">
        <w:rPr>
          <w:rFonts w:ascii="Verdana" w:hAnsi="Verdana"/>
          <w:sz w:val="22"/>
          <w:szCs w:val="22"/>
        </w:rPr>
        <w:t xml:space="preserve"> heeft u bij ons aangegeven niet langer toestemming te verlenen voor het verblijf van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8E5A76">
        <w:rPr>
          <w:rFonts w:ascii="Verdana" w:hAnsi="Verdana"/>
          <w:sz w:val="22"/>
          <w:szCs w:val="22"/>
        </w:rPr>
        <w:t>naam</w:t>
      </w:r>
      <w:r w:rsidRPr="005641E5">
        <w:rPr>
          <w:rFonts w:ascii="Verdana" w:hAnsi="Verdana"/>
          <w:sz w:val="22"/>
          <w:szCs w:val="22"/>
        </w:rPr>
        <w:t xml:space="preserve"> pleegkind) in ons gezin. </w:t>
      </w:r>
    </w:p>
    <w:p w14:paraId="0A2D4B41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U hebt duidelijk gemaakt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weer zelf op te willen voeden.</w:t>
      </w:r>
      <w:r>
        <w:rPr>
          <w:rFonts w:ascii="Verdana" w:hAnsi="Verdana"/>
          <w:sz w:val="22"/>
          <w:szCs w:val="22"/>
        </w:rPr>
        <w:t xml:space="preserve"> </w:t>
      </w:r>
      <w:r w:rsidRPr="005641E5">
        <w:rPr>
          <w:rFonts w:ascii="Verdana" w:hAnsi="Verdana"/>
          <w:sz w:val="22"/>
          <w:szCs w:val="22"/>
        </w:rPr>
        <w:t>(</w:t>
      </w:r>
      <w:r w:rsidRPr="00B01627">
        <w:rPr>
          <w:rFonts w:ascii="Verdana" w:hAnsi="Verdana"/>
          <w:b/>
          <w:color w:val="BFBFBF"/>
          <w:sz w:val="22"/>
          <w:szCs w:val="22"/>
        </w:rPr>
        <w:t>OF</w:t>
      </w:r>
      <w:r>
        <w:rPr>
          <w:rFonts w:ascii="Verdana" w:hAnsi="Verdana"/>
          <w:b/>
          <w:color w:val="BFBFBF"/>
          <w:sz w:val="22"/>
          <w:szCs w:val="22"/>
        </w:rPr>
        <w:t>:</w:t>
      </w:r>
      <w:r w:rsidRPr="005641E5">
        <w:rPr>
          <w:rFonts w:ascii="Verdana" w:hAnsi="Verdana"/>
          <w:sz w:val="22"/>
          <w:szCs w:val="22"/>
        </w:rPr>
        <w:t xml:space="preserve"> elders onder te willen brengen).</w:t>
      </w:r>
    </w:p>
    <w:p w14:paraId="06ACA71A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2893438C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Wij hebben hierop aangegeven dat wij een beëindiging van de verzorging en opvoeding van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in ons gezin niet in het belang van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vinden.</w:t>
      </w:r>
    </w:p>
    <w:p w14:paraId="3493270E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0C4E0BB9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Bij dezen willen wij voor de duidelijkheid graag ons standpunt schriftelijk herhalen. Omdat wij langer dan een jaar voor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hebben gezorgd, kunnen wij ons op het blokkaderecht beroepen.</w:t>
      </w:r>
    </w:p>
    <w:p w14:paraId="29245E33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Bij dezen beroepen wij ons op het blokkaderecht.</w:t>
      </w:r>
    </w:p>
    <w:p w14:paraId="733E8186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Dit betekent dat u aan de kinderrechter toestemming moet verzoeken om weer voor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te mogen zorgen of om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over te mogen plaatsen.</w:t>
      </w:r>
    </w:p>
    <w:p w14:paraId="3FFBD7F5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3B98A998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Zolang u geen toestemming heeft verkregen van de kinderrechter, mag u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 niet bij ons weghalen.</w:t>
      </w:r>
    </w:p>
    <w:p w14:paraId="6AAF1305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Het spijt ons zeer dat wij niet tot overeenstemming kunnen komen over de verblijfplaats van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pleegkind). Wij vinden het belangrijk dat de kinderrechter beoordeelt wat het beste is voor (</w:t>
      </w:r>
      <w:r w:rsidRPr="005641E5">
        <w:rPr>
          <w:rFonts w:ascii="Verdana" w:hAnsi="Verdana"/>
          <w:b/>
          <w:sz w:val="22"/>
          <w:szCs w:val="22"/>
        </w:rPr>
        <w:t xml:space="preserve">INVULLEN: </w:t>
      </w:r>
      <w:r w:rsidRPr="005641E5">
        <w:rPr>
          <w:rFonts w:ascii="Verdana" w:hAnsi="Verdana"/>
          <w:sz w:val="22"/>
          <w:szCs w:val="22"/>
        </w:rPr>
        <w:t>naam pleegkind).</w:t>
      </w:r>
    </w:p>
    <w:p w14:paraId="597988BF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267FF0BD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sz w:val="22"/>
          <w:szCs w:val="22"/>
        </w:rPr>
        <w:t>Met vriendelijke groet</w:t>
      </w:r>
      <w:r>
        <w:rPr>
          <w:rFonts w:ascii="Verdana" w:hAnsi="Verdana"/>
          <w:sz w:val="22"/>
          <w:szCs w:val="22"/>
        </w:rPr>
        <w:t xml:space="preserve">, </w:t>
      </w:r>
      <w:r w:rsidRPr="005641E5">
        <w:rPr>
          <w:rFonts w:ascii="Verdana" w:hAnsi="Verdana"/>
          <w:sz w:val="22"/>
          <w:szCs w:val="22"/>
        </w:rPr>
        <w:t>(of</w:t>
      </w:r>
      <w:r>
        <w:rPr>
          <w:rFonts w:ascii="Verdana" w:hAnsi="Verdana"/>
          <w:sz w:val="22"/>
          <w:szCs w:val="22"/>
        </w:rPr>
        <w:t>: H</w:t>
      </w:r>
      <w:r w:rsidRPr="005641E5">
        <w:rPr>
          <w:rFonts w:ascii="Verdana" w:hAnsi="Verdana"/>
          <w:sz w:val="22"/>
          <w:szCs w:val="22"/>
        </w:rPr>
        <w:t>oogachtend),</w:t>
      </w:r>
    </w:p>
    <w:p w14:paraId="154344FA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50B9D4C8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</w:p>
    <w:p w14:paraId="0424CBB6" w14:textId="77777777" w:rsidR="00473F00" w:rsidRPr="005641E5" w:rsidRDefault="00473F00" w:rsidP="00473F00">
      <w:pPr>
        <w:rPr>
          <w:rFonts w:ascii="Verdana" w:hAnsi="Verdana"/>
          <w:sz w:val="22"/>
          <w:szCs w:val="22"/>
        </w:rPr>
      </w:pPr>
      <w:r w:rsidRPr="005641E5">
        <w:rPr>
          <w:rFonts w:ascii="Verdana" w:hAnsi="Verdana"/>
          <w:b/>
          <w:sz w:val="22"/>
          <w:szCs w:val="22"/>
        </w:rPr>
        <w:t>INVULLEN:</w:t>
      </w:r>
      <w:r w:rsidRPr="005641E5">
        <w:rPr>
          <w:rFonts w:ascii="Verdana" w:hAnsi="Verdana"/>
          <w:sz w:val="22"/>
          <w:szCs w:val="22"/>
        </w:rPr>
        <w:t xml:space="preserve"> Naam pleegouders</w:t>
      </w:r>
    </w:p>
    <w:p w14:paraId="75E54E16" w14:textId="77777777" w:rsidR="00AE4D6B" w:rsidRDefault="00AE4D6B"/>
    <w:sectPr w:rsidR="00AE4D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73BD" w14:textId="77777777" w:rsidR="00907DDE" w:rsidRDefault="00907DDE" w:rsidP="00473F00">
      <w:r>
        <w:separator/>
      </w:r>
    </w:p>
  </w:endnote>
  <w:endnote w:type="continuationSeparator" w:id="0">
    <w:p w14:paraId="2ADFC582" w14:textId="77777777" w:rsidR="00907DDE" w:rsidRDefault="00907DDE" w:rsidP="0047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55EB" w14:textId="77777777" w:rsidR="00907DDE" w:rsidRDefault="00907DDE" w:rsidP="00473F00">
      <w:r>
        <w:separator/>
      </w:r>
    </w:p>
  </w:footnote>
  <w:footnote w:type="continuationSeparator" w:id="0">
    <w:p w14:paraId="6557286D" w14:textId="77777777" w:rsidR="00907DDE" w:rsidRDefault="00907DDE" w:rsidP="0047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4EB" w14:textId="77777777" w:rsidR="00473F00" w:rsidRDefault="00473F00" w:rsidP="00473F00">
    <w:pPr>
      <w:pStyle w:val="PleegoudersupportKop2"/>
      <w:rPr>
        <w:sz w:val="24"/>
      </w:rPr>
    </w:pPr>
    <w:r>
      <w:t>Voorbeeldbrief 1 Blokkaderecht ouder(s) met gezag</w:t>
    </w:r>
  </w:p>
  <w:p w14:paraId="64930C40" w14:textId="2D545E6D" w:rsidR="00473F00" w:rsidRDefault="00473F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00"/>
    <w:rsid w:val="00473F00"/>
    <w:rsid w:val="00907DDE"/>
    <w:rsid w:val="00A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B96A3"/>
  <w15:chartTrackingRefBased/>
  <w15:docId w15:val="{E2D4D8C6-D97F-48AF-9553-F52B4A3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3F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3F0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73F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3F0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PleegoudersupportKop2">
    <w:name w:val="Pleegoudersupport Kop 2"/>
    <w:basedOn w:val="Kop2"/>
    <w:link w:val="PleegoudersupportKop2Char"/>
    <w:qFormat/>
    <w:rsid w:val="00473F00"/>
    <w:pPr>
      <w:keepLines w:val="0"/>
      <w:spacing w:before="0"/>
    </w:pPr>
    <w:rPr>
      <w:rFonts w:ascii="Verdana" w:hAnsi="Verdana"/>
      <w:sz w:val="28"/>
    </w:rPr>
  </w:style>
  <w:style w:type="character" w:customStyle="1" w:styleId="PleegoudersupportKop2Char">
    <w:name w:val="Pleegoudersupport Kop 2 Char"/>
    <w:basedOn w:val="Kop2Char"/>
    <w:link w:val="PleegoudersupportKop2"/>
    <w:rsid w:val="00473F00"/>
    <w:rPr>
      <w:rFonts w:ascii="Verdana" w:eastAsiaTheme="majorEastAsia" w:hAnsi="Verdana" w:cstheme="majorBidi"/>
      <w:color w:val="2F5496" w:themeColor="accent1" w:themeShade="BF"/>
      <w:sz w:val="28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F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Leenknecht @ Stichting 't Huus</dc:creator>
  <cp:keywords/>
  <dc:description/>
  <cp:lastModifiedBy>Sophie Leenknecht @ Stichting 't Huus</cp:lastModifiedBy>
  <cp:revision>1</cp:revision>
  <dcterms:created xsi:type="dcterms:W3CDTF">2022-06-24T09:47:00Z</dcterms:created>
  <dcterms:modified xsi:type="dcterms:W3CDTF">2022-06-24T09:48:00Z</dcterms:modified>
</cp:coreProperties>
</file>